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44C7" w:rsidRPr="007444C7" w:rsidRDefault="007444C7" w:rsidP="007444C7">
      <w:pPr>
        <w:shd w:val="clear" w:color="auto" w:fill="FFFFFF"/>
        <w:spacing w:line="620" w:lineRule="exact"/>
        <w:jc w:val="left"/>
        <w:rPr>
          <w:rFonts w:ascii="黑体" w:eastAsia="黑体" w:hAnsi="黑体" w:cs="黑体"/>
          <w:bCs/>
          <w:sz w:val="32"/>
          <w:szCs w:val="32"/>
        </w:rPr>
      </w:pPr>
      <w:r w:rsidRPr="007444C7">
        <w:rPr>
          <w:rFonts w:ascii="黑体" w:eastAsia="黑体" w:hAnsi="黑体" w:cs="黑体" w:hint="eastAsia"/>
          <w:bCs/>
          <w:sz w:val="32"/>
          <w:szCs w:val="32"/>
        </w:rPr>
        <w:t>附件4：</w:t>
      </w:r>
      <w:bookmarkStart w:id="0" w:name="_GoBack"/>
      <w:bookmarkEnd w:id="0"/>
    </w:p>
    <w:p w:rsidR="008A6570" w:rsidRDefault="007444C7">
      <w:pPr>
        <w:shd w:val="clear" w:color="auto" w:fill="FFFFFF"/>
        <w:spacing w:line="620" w:lineRule="exact"/>
        <w:jc w:val="center"/>
        <w:rPr>
          <w:rFonts w:ascii="黑体" w:eastAsia="黑体" w:hAnsi="黑体" w:cs="黑体"/>
          <w:bCs/>
          <w:sz w:val="36"/>
          <w:szCs w:val="36"/>
        </w:rPr>
      </w:pPr>
      <w:r>
        <w:rPr>
          <w:rFonts w:ascii="黑体" w:eastAsia="黑体" w:hAnsi="黑体" w:cs="黑体" w:hint="eastAsia"/>
          <w:bCs/>
          <w:sz w:val="36"/>
          <w:szCs w:val="36"/>
        </w:rPr>
        <w:t>建筑工人操作技能评价表</w:t>
      </w:r>
    </w:p>
    <w:p w:rsidR="008A6570" w:rsidRDefault="007444C7">
      <w:pPr>
        <w:spacing w:line="360" w:lineRule="auto"/>
        <w:ind w:firstLineChars="150" w:firstLine="315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被评价人姓名</w:t>
      </w:r>
      <w:r>
        <w:rPr>
          <w:rFonts w:ascii="宋体" w:hAnsi="宋体" w:cs="宋体" w:hint="eastAsia"/>
          <w:szCs w:val="21"/>
          <w:u w:val="single"/>
        </w:rPr>
        <w:t xml:space="preserve">                       </w:t>
      </w:r>
      <w:r>
        <w:rPr>
          <w:rFonts w:ascii="宋体" w:hAnsi="宋体" w:cs="宋体" w:hint="eastAsia"/>
          <w:szCs w:val="21"/>
        </w:rPr>
        <w:t xml:space="preserve">     </w:t>
      </w:r>
      <w:r>
        <w:rPr>
          <w:rFonts w:ascii="宋体" w:hAnsi="宋体" w:cs="宋体" w:hint="eastAsia"/>
          <w:szCs w:val="21"/>
        </w:rPr>
        <w:t>身份证号码</w:t>
      </w:r>
      <w:r>
        <w:rPr>
          <w:rFonts w:ascii="宋体" w:hAnsi="宋体" w:cs="宋体" w:hint="eastAsia"/>
          <w:szCs w:val="21"/>
          <w:u w:val="single"/>
        </w:rPr>
        <w:t xml:space="preserve">                         </w:t>
      </w:r>
    </w:p>
    <w:p w:rsidR="008A6570" w:rsidRDefault="007444C7">
      <w:pPr>
        <w:spacing w:line="360" w:lineRule="auto"/>
        <w:ind w:firstLineChars="150" w:firstLine="315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评价工种及等级</w:t>
      </w:r>
      <w:r>
        <w:rPr>
          <w:rFonts w:ascii="宋体" w:hAnsi="宋体" w:cs="宋体" w:hint="eastAsia"/>
          <w:szCs w:val="21"/>
          <w:u w:val="single"/>
        </w:rPr>
        <w:t xml:space="preserve">                     </w:t>
      </w:r>
      <w:r>
        <w:rPr>
          <w:rFonts w:ascii="宋体" w:hAnsi="宋体" w:cs="宋体" w:hint="eastAsia"/>
          <w:szCs w:val="21"/>
        </w:rPr>
        <w:t xml:space="preserve">     </w:t>
      </w:r>
      <w:r>
        <w:rPr>
          <w:rFonts w:ascii="宋体" w:hAnsi="宋体" w:cs="宋体" w:hint="eastAsia"/>
          <w:szCs w:val="21"/>
        </w:rPr>
        <w:t>所在项目</w:t>
      </w:r>
      <w:r>
        <w:rPr>
          <w:rFonts w:ascii="宋体" w:hAnsi="宋体" w:cs="宋体" w:hint="eastAsia"/>
          <w:szCs w:val="21"/>
          <w:u w:val="single"/>
        </w:rPr>
        <w:t xml:space="preserve">                           </w:t>
      </w:r>
      <w:r>
        <w:rPr>
          <w:rFonts w:ascii="宋体" w:hAnsi="宋体" w:cs="宋体" w:hint="eastAsia"/>
          <w:szCs w:val="21"/>
        </w:rPr>
        <w:t xml:space="preserve"> </w:t>
      </w:r>
    </w:p>
    <w:p w:rsidR="008A6570" w:rsidRDefault="007444C7">
      <w:pPr>
        <w:spacing w:line="360" w:lineRule="auto"/>
        <w:ind w:firstLineChars="150" w:firstLine="315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Cs w:val="21"/>
        </w:rPr>
        <w:t>实训时长</w:t>
      </w:r>
      <w:r>
        <w:rPr>
          <w:rFonts w:ascii="宋体" w:hAnsi="宋体" w:cs="宋体" w:hint="eastAsia"/>
          <w:szCs w:val="21"/>
          <w:u w:val="single"/>
        </w:rPr>
        <w:t xml:space="preserve">               </w:t>
      </w:r>
      <w:r>
        <w:rPr>
          <w:rFonts w:ascii="宋体" w:hAnsi="宋体" w:cs="宋体" w:hint="eastAsia"/>
          <w:szCs w:val="21"/>
          <w:u w:val="single"/>
        </w:rPr>
        <w:t xml:space="preserve">   </w:t>
      </w:r>
      <w:r>
        <w:rPr>
          <w:rFonts w:ascii="宋体" w:hAnsi="宋体" w:cs="宋体" w:hint="eastAsia"/>
          <w:szCs w:val="21"/>
          <w:u w:val="single"/>
        </w:rPr>
        <w:t xml:space="preserve">   </w:t>
      </w:r>
      <w:r>
        <w:rPr>
          <w:rFonts w:ascii="宋体" w:hAnsi="宋体" w:cs="宋体" w:hint="eastAsia"/>
          <w:szCs w:val="21"/>
          <w:u w:val="single"/>
        </w:rPr>
        <w:t xml:space="preserve">   </w:t>
      </w:r>
      <w:r>
        <w:rPr>
          <w:rFonts w:ascii="宋体" w:hAnsi="宋体" w:cs="宋体" w:hint="eastAsia"/>
          <w:szCs w:val="21"/>
          <w:u w:val="single"/>
        </w:rPr>
        <w:t xml:space="preserve">   </w:t>
      </w:r>
      <w:r>
        <w:rPr>
          <w:rFonts w:ascii="宋体" w:hAnsi="宋体" w:cs="宋体" w:hint="eastAsia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>考评时间</w:t>
      </w:r>
      <w:r>
        <w:rPr>
          <w:rFonts w:ascii="宋体" w:hAnsi="宋体" w:cs="宋体" w:hint="eastAsia"/>
          <w:szCs w:val="21"/>
          <w:u w:val="single"/>
        </w:rPr>
        <w:t xml:space="preserve">               </w:t>
      </w:r>
      <w:r>
        <w:rPr>
          <w:rFonts w:ascii="宋体" w:hAnsi="宋体" w:cs="宋体" w:hint="eastAsia"/>
          <w:szCs w:val="21"/>
          <w:u w:val="single"/>
        </w:rPr>
        <w:t xml:space="preserve">   </w:t>
      </w:r>
      <w:r>
        <w:rPr>
          <w:rFonts w:ascii="宋体" w:hAnsi="宋体" w:cs="宋体" w:hint="eastAsia"/>
          <w:szCs w:val="21"/>
          <w:u w:val="single"/>
        </w:rPr>
        <w:t xml:space="preserve">   </w:t>
      </w:r>
      <w:r>
        <w:rPr>
          <w:rFonts w:ascii="宋体" w:hAnsi="宋体" w:cs="宋体" w:hint="eastAsia"/>
          <w:szCs w:val="21"/>
          <w:u w:val="single"/>
        </w:rPr>
        <w:t xml:space="preserve">   </w:t>
      </w:r>
      <w:r>
        <w:rPr>
          <w:rFonts w:ascii="宋体" w:hAnsi="宋体" w:cs="宋体" w:hint="eastAsia"/>
          <w:szCs w:val="21"/>
          <w:u w:val="single"/>
        </w:rPr>
        <w:t xml:space="preserve">   </w:t>
      </w:r>
      <w:r>
        <w:rPr>
          <w:rFonts w:ascii="宋体" w:hAnsi="宋体" w:cs="宋体" w:hint="eastAsia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 xml:space="preserve"> </w:t>
      </w:r>
    </w:p>
    <w:tbl>
      <w:tblPr>
        <w:tblpPr w:leftFromText="180" w:rightFromText="180" w:vertAnchor="text" w:horzAnchor="page" w:tblpX="1650" w:tblpY="121"/>
        <w:tblOverlap w:val="never"/>
        <w:tblW w:w="93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4"/>
        <w:gridCol w:w="1179"/>
        <w:gridCol w:w="854"/>
        <w:gridCol w:w="1767"/>
        <w:gridCol w:w="750"/>
        <w:gridCol w:w="3483"/>
        <w:gridCol w:w="638"/>
      </w:tblGrid>
      <w:tr w:rsidR="008A6570">
        <w:trPr>
          <w:trHeight w:val="377"/>
        </w:trPr>
        <w:tc>
          <w:tcPr>
            <w:tcW w:w="654" w:type="dxa"/>
            <w:vAlign w:val="center"/>
          </w:tcPr>
          <w:p w:rsidR="008A6570" w:rsidRDefault="007444C7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序号</w:t>
            </w:r>
          </w:p>
        </w:tc>
        <w:tc>
          <w:tcPr>
            <w:tcW w:w="1179" w:type="dxa"/>
            <w:vAlign w:val="center"/>
          </w:tcPr>
          <w:p w:rsidR="008A6570" w:rsidRDefault="007444C7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评价内容</w:t>
            </w:r>
          </w:p>
        </w:tc>
        <w:tc>
          <w:tcPr>
            <w:tcW w:w="2621" w:type="dxa"/>
            <w:gridSpan w:val="2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评价项</w:t>
            </w:r>
          </w:p>
        </w:tc>
        <w:tc>
          <w:tcPr>
            <w:tcW w:w="750" w:type="dxa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分</w:t>
            </w:r>
            <w:r>
              <w:rPr>
                <w:rFonts w:ascii="宋体" w:hAnsi="宋体" w:cs="宋体" w:hint="eastAsia"/>
                <w:bCs/>
                <w:szCs w:val="21"/>
              </w:rPr>
              <w:t>值</w:t>
            </w:r>
          </w:p>
        </w:tc>
        <w:tc>
          <w:tcPr>
            <w:tcW w:w="3483" w:type="dxa"/>
            <w:vAlign w:val="center"/>
          </w:tcPr>
          <w:p w:rsidR="008A6570" w:rsidRDefault="007444C7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评分办法</w:t>
            </w:r>
          </w:p>
        </w:tc>
        <w:tc>
          <w:tcPr>
            <w:tcW w:w="638" w:type="dxa"/>
            <w:vAlign w:val="center"/>
          </w:tcPr>
          <w:p w:rsidR="008A6570" w:rsidRDefault="007444C7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得分</w:t>
            </w:r>
          </w:p>
        </w:tc>
      </w:tr>
      <w:tr w:rsidR="008A6570">
        <w:trPr>
          <w:trHeight w:val="491"/>
        </w:trPr>
        <w:tc>
          <w:tcPr>
            <w:tcW w:w="654" w:type="dxa"/>
            <w:vMerge w:val="restart"/>
            <w:vAlign w:val="center"/>
          </w:tcPr>
          <w:p w:rsidR="008A6570" w:rsidRDefault="007444C7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1</w:t>
            </w:r>
          </w:p>
        </w:tc>
        <w:tc>
          <w:tcPr>
            <w:tcW w:w="1179" w:type="dxa"/>
            <w:vMerge w:val="restart"/>
            <w:vAlign w:val="center"/>
          </w:tcPr>
          <w:p w:rsidR="008A6570" w:rsidRDefault="007444C7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安全生产（</w:t>
            </w:r>
            <w:r>
              <w:rPr>
                <w:rFonts w:ascii="宋体" w:hAnsi="宋体" w:cs="宋体" w:hint="eastAsia"/>
                <w:bCs/>
                <w:szCs w:val="21"/>
              </w:rPr>
              <w:t>16%</w:t>
            </w:r>
            <w:r>
              <w:rPr>
                <w:rFonts w:ascii="宋体" w:hAnsi="宋体" w:cs="宋体" w:hint="eastAsia"/>
                <w:bCs/>
                <w:szCs w:val="21"/>
              </w:rPr>
              <w:t>）</w:t>
            </w:r>
          </w:p>
        </w:tc>
        <w:tc>
          <w:tcPr>
            <w:tcW w:w="2621" w:type="dxa"/>
            <w:gridSpan w:val="2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安全生产制度</w:t>
            </w:r>
          </w:p>
        </w:tc>
        <w:tc>
          <w:tcPr>
            <w:tcW w:w="750" w:type="dxa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4</w:t>
            </w:r>
            <w:r>
              <w:rPr>
                <w:rFonts w:ascii="宋体" w:hAnsi="宋体" w:cs="宋体" w:hint="eastAsia"/>
                <w:bCs/>
                <w:szCs w:val="21"/>
              </w:rPr>
              <w:t>分</w:t>
            </w:r>
          </w:p>
        </w:tc>
        <w:tc>
          <w:tcPr>
            <w:tcW w:w="3483" w:type="dxa"/>
            <w:vAlign w:val="center"/>
          </w:tcPr>
          <w:p w:rsidR="008A6570" w:rsidRDefault="007444C7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每违反一次扣</w:t>
            </w:r>
            <w:r>
              <w:rPr>
                <w:rFonts w:ascii="宋体" w:hAnsi="宋体" w:cs="宋体" w:hint="eastAsia"/>
                <w:bCs/>
                <w:szCs w:val="21"/>
              </w:rPr>
              <w:t>2</w:t>
            </w:r>
            <w:r>
              <w:rPr>
                <w:rFonts w:ascii="宋体" w:hAnsi="宋体" w:cs="宋体" w:hint="eastAsia"/>
                <w:bCs/>
                <w:szCs w:val="21"/>
              </w:rPr>
              <w:t>分，</w:t>
            </w:r>
            <w:r>
              <w:rPr>
                <w:rFonts w:ascii="宋体" w:hAnsi="宋体" w:cs="宋体" w:hint="eastAsia"/>
                <w:szCs w:val="21"/>
              </w:rPr>
              <w:t>扣完为止。</w:t>
            </w:r>
          </w:p>
        </w:tc>
        <w:tc>
          <w:tcPr>
            <w:tcW w:w="638" w:type="dxa"/>
            <w:vAlign w:val="center"/>
          </w:tcPr>
          <w:p w:rsidR="008A6570" w:rsidRDefault="008A657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:rsidR="008A6570">
        <w:trPr>
          <w:trHeight w:val="390"/>
        </w:trPr>
        <w:tc>
          <w:tcPr>
            <w:tcW w:w="654" w:type="dxa"/>
            <w:vMerge/>
            <w:vAlign w:val="center"/>
          </w:tcPr>
          <w:p w:rsidR="008A6570" w:rsidRDefault="008A6570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179" w:type="dxa"/>
            <w:vMerge/>
            <w:vAlign w:val="center"/>
          </w:tcPr>
          <w:p w:rsidR="008A6570" w:rsidRDefault="008A6570">
            <w:pPr>
              <w:ind w:firstLineChars="100" w:firstLine="210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621" w:type="dxa"/>
            <w:gridSpan w:val="2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安全生产操作规程</w:t>
            </w:r>
          </w:p>
        </w:tc>
        <w:tc>
          <w:tcPr>
            <w:tcW w:w="750" w:type="dxa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8</w:t>
            </w:r>
            <w:r>
              <w:rPr>
                <w:rFonts w:ascii="宋体" w:hAnsi="宋体" w:cs="宋体" w:hint="eastAsia"/>
                <w:bCs/>
                <w:szCs w:val="21"/>
              </w:rPr>
              <w:t>分</w:t>
            </w:r>
          </w:p>
        </w:tc>
        <w:tc>
          <w:tcPr>
            <w:tcW w:w="3483" w:type="dxa"/>
            <w:vAlign w:val="center"/>
          </w:tcPr>
          <w:p w:rsidR="008A6570" w:rsidRDefault="007444C7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每违反一次扣</w:t>
            </w:r>
            <w:r>
              <w:rPr>
                <w:rFonts w:ascii="宋体" w:hAnsi="宋体" w:cs="宋体" w:hint="eastAsia"/>
                <w:bCs/>
                <w:szCs w:val="21"/>
              </w:rPr>
              <w:t>4</w:t>
            </w:r>
            <w:r>
              <w:rPr>
                <w:rFonts w:ascii="宋体" w:hAnsi="宋体" w:cs="宋体" w:hint="eastAsia"/>
                <w:bCs/>
                <w:szCs w:val="21"/>
              </w:rPr>
              <w:t>分，</w:t>
            </w:r>
            <w:r>
              <w:rPr>
                <w:rFonts w:ascii="宋体" w:hAnsi="宋体" w:cs="宋体" w:hint="eastAsia"/>
                <w:szCs w:val="21"/>
              </w:rPr>
              <w:t>扣完为止。</w:t>
            </w:r>
          </w:p>
        </w:tc>
        <w:tc>
          <w:tcPr>
            <w:tcW w:w="638" w:type="dxa"/>
            <w:vAlign w:val="center"/>
          </w:tcPr>
          <w:p w:rsidR="008A6570" w:rsidRDefault="008A657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:rsidR="008A6570">
        <w:trPr>
          <w:trHeight w:val="612"/>
        </w:trPr>
        <w:tc>
          <w:tcPr>
            <w:tcW w:w="654" w:type="dxa"/>
            <w:vMerge/>
            <w:vAlign w:val="center"/>
          </w:tcPr>
          <w:p w:rsidR="008A6570" w:rsidRDefault="008A6570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179" w:type="dxa"/>
            <w:vMerge/>
            <w:vAlign w:val="center"/>
          </w:tcPr>
          <w:p w:rsidR="008A6570" w:rsidRDefault="008A6570">
            <w:pPr>
              <w:ind w:firstLineChars="100" w:firstLine="210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621" w:type="dxa"/>
            <w:gridSpan w:val="2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劳动保护</w:t>
            </w:r>
          </w:p>
        </w:tc>
        <w:tc>
          <w:tcPr>
            <w:tcW w:w="750" w:type="dxa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4</w:t>
            </w:r>
            <w:r>
              <w:rPr>
                <w:rFonts w:ascii="宋体" w:hAnsi="宋体" w:cs="宋体" w:hint="eastAsia"/>
                <w:bCs/>
                <w:szCs w:val="21"/>
              </w:rPr>
              <w:t>分</w:t>
            </w:r>
          </w:p>
        </w:tc>
        <w:tc>
          <w:tcPr>
            <w:tcW w:w="3483" w:type="dxa"/>
            <w:vAlign w:val="center"/>
          </w:tcPr>
          <w:p w:rsidR="008A6570" w:rsidRDefault="007444C7"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未按规定正确穿戴劳动防护用品，每项扣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分，扣完为止。</w:t>
            </w:r>
          </w:p>
        </w:tc>
        <w:tc>
          <w:tcPr>
            <w:tcW w:w="638" w:type="dxa"/>
            <w:vAlign w:val="center"/>
          </w:tcPr>
          <w:p w:rsidR="008A6570" w:rsidRDefault="008A657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:rsidR="008A6570">
        <w:trPr>
          <w:trHeight w:val="598"/>
        </w:trPr>
        <w:tc>
          <w:tcPr>
            <w:tcW w:w="654" w:type="dxa"/>
            <w:vMerge w:val="restart"/>
            <w:vAlign w:val="center"/>
          </w:tcPr>
          <w:p w:rsidR="008A6570" w:rsidRDefault="007444C7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2</w:t>
            </w:r>
          </w:p>
        </w:tc>
        <w:tc>
          <w:tcPr>
            <w:tcW w:w="1179" w:type="dxa"/>
            <w:vMerge w:val="restart"/>
            <w:vAlign w:val="center"/>
          </w:tcPr>
          <w:p w:rsidR="008A6570" w:rsidRDefault="007444C7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文明施工</w:t>
            </w:r>
          </w:p>
          <w:p w:rsidR="008A6570" w:rsidRDefault="007444C7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（</w:t>
            </w:r>
            <w:r>
              <w:rPr>
                <w:rFonts w:ascii="宋体" w:hAnsi="宋体" w:cs="宋体" w:hint="eastAsia"/>
                <w:bCs/>
                <w:szCs w:val="21"/>
              </w:rPr>
              <w:t>8%</w:t>
            </w:r>
            <w:r>
              <w:rPr>
                <w:rFonts w:ascii="宋体" w:hAnsi="宋体" w:cs="宋体" w:hint="eastAsia"/>
                <w:bCs/>
                <w:szCs w:val="21"/>
              </w:rPr>
              <w:t>）</w:t>
            </w:r>
          </w:p>
        </w:tc>
        <w:tc>
          <w:tcPr>
            <w:tcW w:w="2621" w:type="dxa"/>
            <w:gridSpan w:val="2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环境保护</w:t>
            </w:r>
          </w:p>
        </w:tc>
        <w:tc>
          <w:tcPr>
            <w:tcW w:w="750" w:type="dxa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4</w:t>
            </w:r>
            <w:r>
              <w:rPr>
                <w:rFonts w:ascii="宋体" w:hAnsi="宋体" w:cs="宋体" w:hint="eastAsia"/>
                <w:bCs/>
                <w:szCs w:val="21"/>
              </w:rPr>
              <w:t>分</w:t>
            </w:r>
          </w:p>
        </w:tc>
        <w:tc>
          <w:tcPr>
            <w:tcW w:w="3483" w:type="dxa"/>
            <w:vAlign w:val="center"/>
          </w:tcPr>
          <w:p w:rsidR="008A6570" w:rsidRDefault="007444C7">
            <w:pPr>
              <w:spacing w:line="240" w:lineRule="exact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不注意现场环境保护每处扣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分，扣完为止。</w:t>
            </w:r>
          </w:p>
        </w:tc>
        <w:tc>
          <w:tcPr>
            <w:tcW w:w="638" w:type="dxa"/>
            <w:vAlign w:val="center"/>
          </w:tcPr>
          <w:p w:rsidR="008A6570" w:rsidRDefault="008A657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:rsidR="008A6570">
        <w:trPr>
          <w:trHeight w:val="612"/>
        </w:trPr>
        <w:tc>
          <w:tcPr>
            <w:tcW w:w="654" w:type="dxa"/>
            <w:vMerge/>
            <w:vAlign w:val="center"/>
          </w:tcPr>
          <w:p w:rsidR="008A6570" w:rsidRDefault="008A6570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179" w:type="dxa"/>
            <w:vMerge/>
            <w:vAlign w:val="center"/>
          </w:tcPr>
          <w:p w:rsidR="008A6570" w:rsidRDefault="008A6570">
            <w:pPr>
              <w:ind w:firstLineChars="100" w:firstLine="210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621" w:type="dxa"/>
            <w:gridSpan w:val="2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工完场清</w:t>
            </w:r>
          </w:p>
        </w:tc>
        <w:tc>
          <w:tcPr>
            <w:tcW w:w="750" w:type="dxa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4</w:t>
            </w:r>
            <w:r>
              <w:rPr>
                <w:rFonts w:ascii="宋体" w:hAnsi="宋体" w:cs="宋体" w:hint="eastAsia"/>
                <w:bCs/>
                <w:szCs w:val="21"/>
              </w:rPr>
              <w:t>分</w:t>
            </w:r>
          </w:p>
        </w:tc>
        <w:tc>
          <w:tcPr>
            <w:tcW w:w="3483" w:type="dxa"/>
            <w:vAlign w:val="center"/>
          </w:tcPr>
          <w:p w:rsidR="008A6570" w:rsidRDefault="007444C7">
            <w:pPr>
              <w:spacing w:line="240" w:lineRule="exact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工完料净场地清、材料设备归原位，一处不合格扣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分，扣完为止。</w:t>
            </w:r>
          </w:p>
        </w:tc>
        <w:tc>
          <w:tcPr>
            <w:tcW w:w="638" w:type="dxa"/>
            <w:vAlign w:val="center"/>
          </w:tcPr>
          <w:p w:rsidR="008A6570" w:rsidRDefault="008A657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:rsidR="008A6570">
        <w:trPr>
          <w:trHeight w:val="404"/>
        </w:trPr>
        <w:tc>
          <w:tcPr>
            <w:tcW w:w="654" w:type="dxa"/>
            <w:vMerge w:val="restart"/>
            <w:vAlign w:val="center"/>
          </w:tcPr>
          <w:p w:rsidR="008A6570" w:rsidRDefault="007444C7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3</w:t>
            </w:r>
          </w:p>
        </w:tc>
        <w:tc>
          <w:tcPr>
            <w:tcW w:w="1179" w:type="dxa"/>
            <w:vMerge w:val="restart"/>
            <w:vAlign w:val="center"/>
          </w:tcPr>
          <w:p w:rsidR="008A6570" w:rsidRDefault="007444C7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工匠精神</w:t>
            </w:r>
          </w:p>
          <w:p w:rsidR="008A6570" w:rsidRDefault="007444C7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（</w:t>
            </w:r>
            <w:r>
              <w:rPr>
                <w:rFonts w:ascii="宋体" w:hAnsi="宋体" w:cs="宋体" w:hint="eastAsia"/>
                <w:bCs/>
                <w:szCs w:val="21"/>
              </w:rPr>
              <w:t>6%</w:t>
            </w:r>
            <w:r>
              <w:rPr>
                <w:rFonts w:ascii="宋体" w:hAnsi="宋体" w:cs="宋体" w:hint="eastAsia"/>
                <w:bCs/>
                <w:szCs w:val="21"/>
              </w:rPr>
              <w:t>）</w:t>
            </w:r>
          </w:p>
        </w:tc>
        <w:tc>
          <w:tcPr>
            <w:tcW w:w="2621" w:type="dxa"/>
            <w:gridSpan w:val="2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爱岗敬业</w:t>
            </w:r>
          </w:p>
        </w:tc>
        <w:tc>
          <w:tcPr>
            <w:tcW w:w="750" w:type="dxa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2</w:t>
            </w:r>
            <w:r>
              <w:rPr>
                <w:rFonts w:ascii="宋体" w:hAnsi="宋体" w:cs="宋体" w:hint="eastAsia"/>
                <w:bCs/>
                <w:szCs w:val="21"/>
              </w:rPr>
              <w:t>分</w:t>
            </w:r>
          </w:p>
        </w:tc>
        <w:tc>
          <w:tcPr>
            <w:tcW w:w="3483" w:type="dxa"/>
            <w:vAlign w:val="center"/>
          </w:tcPr>
          <w:p w:rsidR="008A6570" w:rsidRDefault="007444C7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不爱岗不敬业扣</w:t>
            </w:r>
            <w:r>
              <w:rPr>
                <w:rFonts w:ascii="宋体" w:hAnsi="宋体" w:cs="宋体" w:hint="eastAsia"/>
                <w:bCs/>
                <w:szCs w:val="21"/>
              </w:rPr>
              <w:t>2</w:t>
            </w:r>
            <w:r>
              <w:rPr>
                <w:rFonts w:ascii="宋体" w:hAnsi="宋体" w:cs="宋体" w:hint="eastAsia"/>
                <w:bCs/>
                <w:szCs w:val="21"/>
              </w:rPr>
              <w:t>分。</w:t>
            </w:r>
          </w:p>
        </w:tc>
        <w:tc>
          <w:tcPr>
            <w:tcW w:w="638" w:type="dxa"/>
            <w:vAlign w:val="center"/>
          </w:tcPr>
          <w:p w:rsidR="008A6570" w:rsidRDefault="008A657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:rsidR="008A6570">
        <w:trPr>
          <w:trHeight w:val="442"/>
        </w:trPr>
        <w:tc>
          <w:tcPr>
            <w:tcW w:w="654" w:type="dxa"/>
            <w:vMerge/>
            <w:vAlign w:val="center"/>
          </w:tcPr>
          <w:p w:rsidR="008A6570" w:rsidRDefault="008A6570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179" w:type="dxa"/>
            <w:vMerge/>
            <w:vAlign w:val="center"/>
          </w:tcPr>
          <w:p w:rsidR="008A6570" w:rsidRDefault="008A6570">
            <w:pPr>
              <w:ind w:firstLineChars="100" w:firstLine="210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621" w:type="dxa"/>
            <w:gridSpan w:val="2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团结协作</w:t>
            </w:r>
          </w:p>
        </w:tc>
        <w:tc>
          <w:tcPr>
            <w:tcW w:w="750" w:type="dxa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4</w:t>
            </w:r>
            <w:r>
              <w:rPr>
                <w:rFonts w:ascii="宋体" w:hAnsi="宋体" w:cs="宋体" w:hint="eastAsia"/>
                <w:bCs/>
                <w:szCs w:val="21"/>
              </w:rPr>
              <w:t>分</w:t>
            </w:r>
          </w:p>
        </w:tc>
        <w:tc>
          <w:tcPr>
            <w:tcW w:w="3483" w:type="dxa"/>
            <w:vAlign w:val="center"/>
          </w:tcPr>
          <w:p w:rsidR="008A6570" w:rsidRDefault="007444C7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不配合协同作业扣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～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 w:hint="eastAsia"/>
                <w:szCs w:val="21"/>
              </w:rPr>
              <w:t>分。</w:t>
            </w:r>
          </w:p>
        </w:tc>
        <w:tc>
          <w:tcPr>
            <w:tcW w:w="638" w:type="dxa"/>
            <w:vAlign w:val="center"/>
          </w:tcPr>
          <w:p w:rsidR="008A6570" w:rsidRDefault="008A657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:rsidR="008A6570">
        <w:trPr>
          <w:trHeight w:val="598"/>
        </w:trPr>
        <w:tc>
          <w:tcPr>
            <w:tcW w:w="654" w:type="dxa"/>
            <w:vMerge w:val="restart"/>
            <w:vAlign w:val="center"/>
          </w:tcPr>
          <w:p w:rsidR="008A6570" w:rsidRDefault="007444C7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4</w:t>
            </w:r>
          </w:p>
        </w:tc>
        <w:tc>
          <w:tcPr>
            <w:tcW w:w="1179" w:type="dxa"/>
            <w:vMerge w:val="restart"/>
            <w:vAlign w:val="center"/>
          </w:tcPr>
          <w:p w:rsidR="008A6570" w:rsidRDefault="007444C7">
            <w:pPr>
              <w:spacing w:line="2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操作技能</w:t>
            </w:r>
          </w:p>
          <w:p w:rsidR="008A6570" w:rsidRDefault="007444C7">
            <w:pPr>
              <w:spacing w:line="2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（</w:t>
            </w:r>
            <w:r>
              <w:rPr>
                <w:rFonts w:ascii="宋体" w:hAnsi="宋体" w:cs="宋体" w:hint="eastAsia"/>
                <w:bCs/>
                <w:szCs w:val="21"/>
              </w:rPr>
              <w:t>70%</w:t>
            </w:r>
            <w:r>
              <w:rPr>
                <w:rFonts w:ascii="宋体" w:hAnsi="宋体" w:cs="宋体" w:hint="eastAsia"/>
                <w:bCs/>
                <w:szCs w:val="21"/>
              </w:rPr>
              <w:t>）</w:t>
            </w:r>
          </w:p>
          <w:p w:rsidR="008A6570" w:rsidRDefault="007444C7">
            <w:pPr>
              <w:spacing w:line="2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【评价项目根据国家（行业）职业技能标准中各等级技能要求和评价范围选择】</w:t>
            </w:r>
          </w:p>
        </w:tc>
        <w:tc>
          <w:tcPr>
            <w:tcW w:w="2621" w:type="dxa"/>
            <w:gridSpan w:val="2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工艺流程</w:t>
            </w:r>
          </w:p>
        </w:tc>
        <w:tc>
          <w:tcPr>
            <w:tcW w:w="750" w:type="dxa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10</w:t>
            </w:r>
            <w:r>
              <w:rPr>
                <w:rFonts w:ascii="宋体" w:hAnsi="宋体" w:cs="宋体" w:hint="eastAsia"/>
                <w:bCs/>
                <w:szCs w:val="21"/>
              </w:rPr>
              <w:t>分</w:t>
            </w:r>
          </w:p>
        </w:tc>
        <w:tc>
          <w:tcPr>
            <w:tcW w:w="3483" w:type="dxa"/>
            <w:vAlign w:val="center"/>
          </w:tcPr>
          <w:p w:rsidR="008A6570" w:rsidRDefault="007444C7">
            <w:pPr>
              <w:spacing w:line="240" w:lineRule="exact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违反工艺流程操作，每次扣</w:t>
            </w:r>
            <w:r>
              <w:rPr>
                <w:rFonts w:ascii="宋体" w:hAnsi="宋体" w:cs="宋体" w:hint="eastAsia"/>
                <w:bCs/>
                <w:szCs w:val="21"/>
              </w:rPr>
              <w:t>5</w:t>
            </w:r>
            <w:r>
              <w:rPr>
                <w:rFonts w:ascii="宋体" w:hAnsi="宋体" w:cs="宋体" w:hint="eastAsia"/>
                <w:bCs/>
                <w:szCs w:val="21"/>
              </w:rPr>
              <w:t>分，</w:t>
            </w:r>
            <w:r>
              <w:rPr>
                <w:rFonts w:ascii="宋体" w:hAnsi="宋体" w:cs="宋体" w:hint="eastAsia"/>
                <w:szCs w:val="21"/>
              </w:rPr>
              <w:t>扣完为止。</w:t>
            </w:r>
          </w:p>
        </w:tc>
        <w:tc>
          <w:tcPr>
            <w:tcW w:w="638" w:type="dxa"/>
            <w:vAlign w:val="center"/>
          </w:tcPr>
          <w:p w:rsidR="008A6570" w:rsidRDefault="008A657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:rsidR="008A6570">
        <w:trPr>
          <w:trHeight w:val="476"/>
        </w:trPr>
        <w:tc>
          <w:tcPr>
            <w:tcW w:w="654" w:type="dxa"/>
            <w:vMerge/>
            <w:vAlign w:val="center"/>
          </w:tcPr>
          <w:p w:rsidR="008A6570" w:rsidRDefault="008A6570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179" w:type="dxa"/>
            <w:vMerge/>
            <w:vAlign w:val="center"/>
          </w:tcPr>
          <w:p w:rsidR="008A6570" w:rsidRDefault="008A6570">
            <w:pPr>
              <w:ind w:firstLineChars="100" w:firstLine="210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621" w:type="dxa"/>
            <w:gridSpan w:val="2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工作效率</w:t>
            </w:r>
          </w:p>
        </w:tc>
        <w:tc>
          <w:tcPr>
            <w:tcW w:w="750" w:type="dxa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10</w:t>
            </w:r>
            <w:r>
              <w:rPr>
                <w:rFonts w:ascii="宋体" w:hAnsi="宋体" w:cs="宋体" w:hint="eastAsia"/>
                <w:bCs/>
                <w:szCs w:val="21"/>
              </w:rPr>
              <w:t>分</w:t>
            </w:r>
          </w:p>
        </w:tc>
        <w:tc>
          <w:tcPr>
            <w:tcW w:w="3483" w:type="dxa"/>
            <w:vAlign w:val="center"/>
          </w:tcPr>
          <w:p w:rsidR="008A6570" w:rsidRDefault="007444C7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未按时完成规定工作量扣</w:t>
            </w:r>
            <w:r>
              <w:rPr>
                <w:rFonts w:ascii="宋体" w:hAnsi="宋体" w:cs="宋体" w:hint="eastAsia"/>
                <w:bCs/>
                <w:szCs w:val="21"/>
              </w:rPr>
              <w:t>3</w:t>
            </w:r>
            <w:r>
              <w:rPr>
                <w:rFonts w:ascii="宋体" w:hAnsi="宋体" w:cs="宋体" w:hint="eastAsia"/>
                <w:bCs/>
                <w:szCs w:val="21"/>
              </w:rPr>
              <w:t>—</w:t>
            </w:r>
            <w:r>
              <w:rPr>
                <w:rFonts w:ascii="宋体" w:hAnsi="宋体" w:cs="宋体" w:hint="eastAsia"/>
                <w:bCs/>
                <w:szCs w:val="21"/>
              </w:rPr>
              <w:t>5</w:t>
            </w:r>
            <w:r>
              <w:rPr>
                <w:rFonts w:ascii="宋体" w:hAnsi="宋体" w:cs="宋体" w:hint="eastAsia"/>
                <w:szCs w:val="21"/>
              </w:rPr>
              <w:t>分。</w:t>
            </w:r>
          </w:p>
        </w:tc>
        <w:tc>
          <w:tcPr>
            <w:tcW w:w="638" w:type="dxa"/>
            <w:vAlign w:val="center"/>
          </w:tcPr>
          <w:p w:rsidR="008A6570" w:rsidRDefault="008A657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:rsidR="008A6570">
        <w:trPr>
          <w:trHeight w:val="417"/>
        </w:trPr>
        <w:tc>
          <w:tcPr>
            <w:tcW w:w="654" w:type="dxa"/>
            <w:vMerge/>
            <w:vAlign w:val="center"/>
          </w:tcPr>
          <w:p w:rsidR="008A6570" w:rsidRDefault="008A6570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179" w:type="dxa"/>
            <w:vMerge/>
            <w:vAlign w:val="center"/>
          </w:tcPr>
          <w:p w:rsidR="008A6570" w:rsidRDefault="008A6570">
            <w:pPr>
              <w:ind w:firstLineChars="100" w:firstLine="210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621" w:type="dxa"/>
            <w:gridSpan w:val="2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质量标准</w:t>
            </w:r>
          </w:p>
        </w:tc>
        <w:tc>
          <w:tcPr>
            <w:tcW w:w="750" w:type="dxa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35</w:t>
            </w:r>
            <w:r>
              <w:rPr>
                <w:rFonts w:ascii="宋体" w:hAnsi="宋体" w:cs="宋体" w:hint="eastAsia"/>
                <w:bCs/>
                <w:szCs w:val="21"/>
              </w:rPr>
              <w:t>分</w:t>
            </w:r>
          </w:p>
        </w:tc>
        <w:tc>
          <w:tcPr>
            <w:tcW w:w="3483" w:type="dxa"/>
            <w:vAlign w:val="center"/>
          </w:tcPr>
          <w:p w:rsidR="008A6570" w:rsidRDefault="007444C7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按</w:t>
            </w:r>
            <w:r>
              <w:rPr>
                <w:rFonts w:ascii="宋体" w:hAnsi="宋体" w:cs="宋体" w:hint="eastAsia"/>
                <w:bCs/>
                <w:szCs w:val="21"/>
              </w:rPr>
              <w:t>工种评分细则进行评分</w:t>
            </w:r>
            <w:r>
              <w:rPr>
                <w:rFonts w:ascii="宋体" w:hAnsi="宋体" w:cs="宋体" w:hint="eastAsia"/>
                <w:szCs w:val="21"/>
              </w:rPr>
              <w:t>。</w:t>
            </w:r>
          </w:p>
        </w:tc>
        <w:tc>
          <w:tcPr>
            <w:tcW w:w="638" w:type="dxa"/>
            <w:vAlign w:val="center"/>
          </w:tcPr>
          <w:p w:rsidR="008A6570" w:rsidRDefault="008A657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:rsidR="008A6570">
        <w:trPr>
          <w:trHeight w:val="487"/>
        </w:trPr>
        <w:tc>
          <w:tcPr>
            <w:tcW w:w="654" w:type="dxa"/>
            <w:vMerge/>
            <w:vAlign w:val="center"/>
          </w:tcPr>
          <w:p w:rsidR="008A6570" w:rsidRDefault="008A6570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179" w:type="dxa"/>
            <w:vMerge/>
            <w:vAlign w:val="center"/>
          </w:tcPr>
          <w:p w:rsidR="008A6570" w:rsidRDefault="008A6570">
            <w:pPr>
              <w:ind w:firstLineChars="100" w:firstLine="210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54" w:type="dxa"/>
            <w:vMerge w:val="restart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工具设备的使用与维护</w:t>
            </w:r>
          </w:p>
        </w:tc>
        <w:tc>
          <w:tcPr>
            <w:tcW w:w="1767" w:type="dxa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检测及测量工具</w:t>
            </w:r>
          </w:p>
        </w:tc>
        <w:tc>
          <w:tcPr>
            <w:tcW w:w="750" w:type="dxa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5</w:t>
            </w:r>
            <w:r>
              <w:rPr>
                <w:rFonts w:ascii="宋体" w:hAnsi="宋体" w:cs="宋体" w:hint="eastAsia"/>
                <w:bCs/>
                <w:szCs w:val="21"/>
              </w:rPr>
              <w:t>分</w:t>
            </w:r>
          </w:p>
        </w:tc>
        <w:tc>
          <w:tcPr>
            <w:tcW w:w="3483" w:type="dxa"/>
            <w:vAlign w:val="center"/>
          </w:tcPr>
          <w:p w:rsidR="008A6570" w:rsidRDefault="007444C7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使用不熟练，每项扣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分，扣完为止。</w:t>
            </w:r>
          </w:p>
        </w:tc>
        <w:tc>
          <w:tcPr>
            <w:tcW w:w="638" w:type="dxa"/>
            <w:vAlign w:val="center"/>
          </w:tcPr>
          <w:p w:rsidR="008A6570" w:rsidRDefault="008A657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:rsidR="008A6570">
        <w:trPr>
          <w:trHeight w:val="488"/>
        </w:trPr>
        <w:tc>
          <w:tcPr>
            <w:tcW w:w="654" w:type="dxa"/>
            <w:vMerge/>
            <w:vAlign w:val="center"/>
          </w:tcPr>
          <w:p w:rsidR="008A6570" w:rsidRDefault="008A6570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179" w:type="dxa"/>
            <w:vMerge/>
            <w:vAlign w:val="center"/>
          </w:tcPr>
          <w:p w:rsidR="008A6570" w:rsidRDefault="008A6570">
            <w:pPr>
              <w:ind w:firstLineChars="100" w:firstLine="211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854" w:type="dxa"/>
            <w:vMerge/>
            <w:vAlign w:val="center"/>
          </w:tcPr>
          <w:p w:rsidR="008A6570" w:rsidRDefault="008A6570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767" w:type="dxa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常用及特殊工具</w:t>
            </w:r>
          </w:p>
        </w:tc>
        <w:tc>
          <w:tcPr>
            <w:tcW w:w="750" w:type="dxa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5</w:t>
            </w:r>
            <w:r>
              <w:rPr>
                <w:rFonts w:ascii="宋体" w:hAnsi="宋体" w:cs="宋体" w:hint="eastAsia"/>
                <w:bCs/>
                <w:szCs w:val="21"/>
              </w:rPr>
              <w:t>分</w:t>
            </w:r>
          </w:p>
        </w:tc>
        <w:tc>
          <w:tcPr>
            <w:tcW w:w="3483" w:type="dxa"/>
            <w:vAlign w:val="center"/>
          </w:tcPr>
          <w:p w:rsidR="008A6570" w:rsidRDefault="007444C7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使用不熟练，每项扣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分，扣完为止。</w:t>
            </w:r>
          </w:p>
        </w:tc>
        <w:tc>
          <w:tcPr>
            <w:tcW w:w="638" w:type="dxa"/>
            <w:vAlign w:val="center"/>
          </w:tcPr>
          <w:p w:rsidR="008A6570" w:rsidRDefault="008A657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:rsidR="008A6570">
        <w:trPr>
          <w:trHeight w:val="466"/>
        </w:trPr>
        <w:tc>
          <w:tcPr>
            <w:tcW w:w="654" w:type="dxa"/>
            <w:vMerge/>
            <w:vAlign w:val="center"/>
          </w:tcPr>
          <w:p w:rsidR="008A6570" w:rsidRDefault="008A6570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179" w:type="dxa"/>
            <w:vMerge/>
            <w:vAlign w:val="center"/>
          </w:tcPr>
          <w:p w:rsidR="008A6570" w:rsidRDefault="008A6570">
            <w:pPr>
              <w:ind w:firstLineChars="100" w:firstLine="211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854" w:type="dxa"/>
            <w:vMerge/>
            <w:vAlign w:val="center"/>
          </w:tcPr>
          <w:p w:rsidR="008A6570" w:rsidRDefault="008A6570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767" w:type="dxa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机具</w:t>
            </w:r>
          </w:p>
        </w:tc>
        <w:tc>
          <w:tcPr>
            <w:tcW w:w="750" w:type="dxa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5</w:t>
            </w:r>
            <w:r>
              <w:rPr>
                <w:rFonts w:ascii="宋体" w:hAnsi="宋体" w:cs="宋体" w:hint="eastAsia"/>
                <w:bCs/>
                <w:szCs w:val="21"/>
              </w:rPr>
              <w:t>分</w:t>
            </w:r>
          </w:p>
        </w:tc>
        <w:tc>
          <w:tcPr>
            <w:tcW w:w="3483" w:type="dxa"/>
            <w:vAlign w:val="center"/>
          </w:tcPr>
          <w:p w:rsidR="008A6570" w:rsidRDefault="007444C7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使用不熟练，每项扣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分，扣完为止。</w:t>
            </w:r>
          </w:p>
        </w:tc>
        <w:tc>
          <w:tcPr>
            <w:tcW w:w="638" w:type="dxa"/>
            <w:vAlign w:val="center"/>
          </w:tcPr>
          <w:p w:rsidR="008A6570" w:rsidRDefault="008A657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:rsidR="008A6570">
        <w:trPr>
          <w:trHeight w:val="807"/>
        </w:trPr>
        <w:tc>
          <w:tcPr>
            <w:tcW w:w="654" w:type="dxa"/>
            <w:vAlign w:val="center"/>
          </w:tcPr>
          <w:p w:rsidR="008A6570" w:rsidRDefault="007444C7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5</w:t>
            </w:r>
          </w:p>
        </w:tc>
        <w:tc>
          <w:tcPr>
            <w:tcW w:w="3800" w:type="dxa"/>
            <w:gridSpan w:val="3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评价总分</w:t>
            </w:r>
          </w:p>
        </w:tc>
        <w:tc>
          <w:tcPr>
            <w:tcW w:w="4871" w:type="dxa"/>
            <w:gridSpan w:val="3"/>
            <w:vAlign w:val="center"/>
          </w:tcPr>
          <w:p w:rsidR="008A6570" w:rsidRDefault="008A657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:rsidR="008A6570">
        <w:trPr>
          <w:trHeight w:val="750"/>
        </w:trPr>
        <w:tc>
          <w:tcPr>
            <w:tcW w:w="654" w:type="dxa"/>
            <w:vAlign w:val="center"/>
          </w:tcPr>
          <w:p w:rsidR="008A6570" w:rsidRDefault="007444C7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6</w:t>
            </w:r>
          </w:p>
        </w:tc>
        <w:tc>
          <w:tcPr>
            <w:tcW w:w="3800" w:type="dxa"/>
            <w:gridSpan w:val="3"/>
            <w:vAlign w:val="center"/>
          </w:tcPr>
          <w:p w:rsidR="008A6570" w:rsidRDefault="007444C7">
            <w:pPr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评价结果</w:t>
            </w:r>
          </w:p>
        </w:tc>
        <w:tc>
          <w:tcPr>
            <w:tcW w:w="4871" w:type="dxa"/>
            <w:gridSpan w:val="3"/>
            <w:vAlign w:val="center"/>
          </w:tcPr>
          <w:p w:rsidR="008A6570" w:rsidRDefault="007444C7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szCs w:val="21"/>
              </w:rPr>
              <w:t>合格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sym w:font="Wingdings" w:char="00A8"/>
            </w:r>
            <w:r>
              <w:rPr>
                <w:rFonts w:ascii="宋体" w:hAnsi="宋体" w:cs="宋体" w:hint="eastAsia"/>
                <w:szCs w:val="21"/>
              </w:rPr>
              <w:t xml:space="preserve">       </w:t>
            </w:r>
            <w:r>
              <w:rPr>
                <w:rFonts w:ascii="宋体" w:hAnsi="宋体" w:cs="宋体" w:hint="eastAsia"/>
                <w:szCs w:val="21"/>
              </w:rPr>
              <w:t>不合格</w:t>
            </w:r>
            <w:r>
              <w:rPr>
                <w:rFonts w:ascii="宋体" w:hAnsi="宋体" w:cs="宋体" w:hint="eastAsia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</w:rPr>
              <w:sym w:font="Wingdings" w:char="00A8"/>
            </w:r>
          </w:p>
        </w:tc>
      </w:tr>
      <w:tr w:rsidR="008A6570">
        <w:trPr>
          <w:trHeight w:val="1293"/>
        </w:trPr>
        <w:tc>
          <w:tcPr>
            <w:tcW w:w="9325" w:type="dxa"/>
            <w:gridSpan w:val="7"/>
            <w:vAlign w:val="center"/>
          </w:tcPr>
          <w:p w:rsidR="008A6570" w:rsidRDefault="007444C7">
            <w:pPr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培训机构承诺：技能评价真实有效，并对评价的真实性承担法律责任。</w:t>
            </w:r>
          </w:p>
        </w:tc>
      </w:tr>
    </w:tbl>
    <w:p w:rsidR="008A6570" w:rsidRDefault="007444C7">
      <w:pPr>
        <w:spacing w:line="360" w:lineRule="auto"/>
        <w:rPr>
          <w:rFonts w:ascii="宋体" w:hAnsi="宋体" w:cs="宋体"/>
          <w:szCs w:val="21"/>
          <w:u w:val="single"/>
        </w:rPr>
      </w:pPr>
      <w:r>
        <w:rPr>
          <w:rFonts w:ascii="宋体" w:hAnsi="宋体" w:cs="宋体" w:hint="eastAsia"/>
          <w:szCs w:val="21"/>
        </w:rPr>
        <w:t>班组长签名：</w:t>
      </w:r>
      <w:r>
        <w:rPr>
          <w:rFonts w:ascii="宋体" w:hAnsi="宋体" w:cs="宋体" w:hint="eastAsia"/>
          <w:szCs w:val="21"/>
          <w:u w:val="single"/>
        </w:rPr>
        <w:t xml:space="preserve">      </w:t>
      </w:r>
      <w:r>
        <w:rPr>
          <w:rFonts w:ascii="宋体" w:hAnsi="宋体" w:cs="宋体" w:hint="eastAsia"/>
          <w:szCs w:val="21"/>
          <w:u w:val="single"/>
        </w:rPr>
        <w:t xml:space="preserve">             </w:t>
      </w:r>
      <w:r>
        <w:rPr>
          <w:rFonts w:ascii="宋体" w:hAnsi="宋体" w:cs="宋体" w:hint="eastAsia"/>
          <w:szCs w:val="21"/>
          <w:u w:val="single"/>
        </w:rPr>
        <w:t xml:space="preserve">  </w:t>
      </w:r>
      <w:r>
        <w:rPr>
          <w:rFonts w:ascii="宋体" w:hAnsi="宋体" w:cs="宋体" w:hint="eastAsia"/>
          <w:szCs w:val="21"/>
          <w:u w:val="single"/>
        </w:rPr>
        <w:t xml:space="preserve">   </w:t>
      </w:r>
      <w:r>
        <w:rPr>
          <w:rFonts w:ascii="宋体" w:hAnsi="宋体" w:cs="宋体" w:hint="eastAsia"/>
          <w:szCs w:val="21"/>
          <w:u w:val="single"/>
        </w:rPr>
        <w:t xml:space="preserve"> </w:t>
      </w:r>
      <w:r>
        <w:rPr>
          <w:rFonts w:ascii="宋体" w:hAnsi="宋体" w:cs="宋体" w:hint="eastAsia"/>
          <w:szCs w:val="21"/>
        </w:rPr>
        <w:t xml:space="preserve">    </w:t>
      </w:r>
      <w:r>
        <w:rPr>
          <w:rFonts w:ascii="宋体" w:hAnsi="宋体" w:cs="宋体" w:hint="eastAsia"/>
          <w:szCs w:val="21"/>
        </w:rPr>
        <w:t>考评员签名：</w:t>
      </w:r>
      <w:r>
        <w:rPr>
          <w:rFonts w:ascii="宋体" w:hAnsi="宋体" w:cs="宋体" w:hint="eastAsia"/>
          <w:szCs w:val="21"/>
          <w:u w:val="single"/>
        </w:rPr>
        <w:t xml:space="preserve">      </w:t>
      </w:r>
      <w:r>
        <w:rPr>
          <w:rFonts w:ascii="宋体" w:hAnsi="宋体" w:cs="宋体" w:hint="eastAsia"/>
          <w:szCs w:val="21"/>
          <w:u w:val="single"/>
        </w:rPr>
        <w:t xml:space="preserve">                   </w:t>
      </w:r>
      <w:r>
        <w:rPr>
          <w:rFonts w:ascii="宋体" w:hAnsi="宋体" w:cs="宋体" w:hint="eastAsia"/>
          <w:szCs w:val="21"/>
          <w:u w:val="single"/>
        </w:rPr>
        <w:t xml:space="preserve">     </w:t>
      </w:r>
      <w:r>
        <w:rPr>
          <w:rFonts w:ascii="宋体" w:hAnsi="宋体" w:cs="宋体" w:hint="eastAsia"/>
          <w:szCs w:val="21"/>
          <w:u w:val="single"/>
        </w:rPr>
        <w:t xml:space="preserve">     </w:t>
      </w:r>
      <w:r>
        <w:rPr>
          <w:rFonts w:ascii="宋体" w:hAnsi="宋体" w:cs="宋体" w:hint="eastAsia"/>
          <w:szCs w:val="21"/>
          <w:u w:val="single"/>
        </w:rPr>
        <w:t xml:space="preserve">    </w:t>
      </w:r>
    </w:p>
    <w:p w:rsidR="008A6570" w:rsidRDefault="007444C7">
      <w:pPr>
        <w:spacing w:line="36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班组长</w:t>
      </w:r>
      <w:r>
        <w:rPr>
          <w:rFonts w:ascii="宋体" w:hAnsi="宋体" w:cs="宋体" w:hint="eastAsia"/>
          <w:szCs w:val="21"/>
        </w:rPr>
        <w:t>联系电话</w:t>
      </w:r>
      <w:r>
        <w:rPr>
          <w:rFonts w:ascii="宋体" w:hAnsi="宋体" w:cs="宋体" w:hint="eastAsia"/>
          <w:szCs w:val="21"/>
        </w:rPr>
        <w:t>：</w:t>
      </w:r>
      <w:r>
        <w:rPr>
          <w:rFonts w:ascii="宋体" w:hAnsi="宋体" w:cs="宋体" w:hint="eastAsia"/>
          <w:szCs w:val="21"/>
          <w:u w:val="single"/>
        </w:rPr>
        <w:t xml:space="preserve">      </w:t>
      </w:r>
      <w:r>
        <w:rPr>
          <w:rFonts w:ascii="宋体" w:hAnsi="宋体" w:cs="宋体" w:hint="eastAsia"/>
          <w:szCs w:val="21"/>
          <w:u w:val="single"/>
        </w:rPr>
        <w:t xml:space="preserve">             </w:t>
      </w:r>
      <w:r>
        <w:rPr>
          <w:rFonts w:ascii="宋体" w:hAnsi="宋体" w:cs="宋体" w:hint="eastAsia"/>
          <w:szCs w:val="21"/>
          <w:u w:val="single"/>
        </w:rPr>
        <w:t xml:space="preserve">  </w:t>
      </w:r>
      <w:r>
        <w:rPr>
          <w:rFonts w:ascii="宋体" w:hAnsi="宋体" w:cs="宋体" w:hint="eastAsia"/>
          <w:szCs w:val="21"/>
        </w:rPr>
        <w:t xml:space="preserve">    </w:t>
      </w:r>
      <w:r>
        <w:rPr>
          <w:rFonts w:ascii="宋体" w:hAnsi="宋体" w:cs="宋体" w:hint="eastAsia"/>
          <w:szCs w:val="21"/>
        </w:rPr>
        <w:t>考评员</w:t>
      </w:r>
      <w:r>
        <w:rPr>
          <w:rFonts w:ascii="宋体" w:hAnsi="宋体" w:cs="宋体" w:hint="eastAsia"/>
          <w:szCs w:val="21"/>
        </w:rPr>
        <w:t>联系电话</w:t>
      </w:r>
      <w:r>
        <w:rPr>
          <w:rFonts w:ascii="宋体" w:hAnsi="宋体" w:cs="宋体" w:hint="eastAsia"/>
          <w:szCs w:val="21"/>
        </w:rPr>
        <w:t>：</w:t>
      </w:r>
      <w:r>
        <w:rPr>
          <w:rFonts w:ascii="宋体" w:hAnsi="宋体" w:cs="宋体" w:hint="eastAsia"/>
          <w:szCs w:val="21"/>
          <w:u w:val="single"/>
        </w:rPr>
        <w:t xml:space="preserve">   </w:t>
      </w:r>
      <w:r>
        <w:rPr>
          <w:rFonts w:ascii="宋体" w:hAnsi="宋体" w:cs="宋体" w:hint="eastAsia"/>
          <w:szCs w:val="21"/>
          <w:u w:val="single"/>
        </w:rPr>
        <w:t xml:space="preserve">       </w:t>
      </w:r>
      <w:r>
        <w:rPr>
          <w:rFonts w:ascii="宋体" w:hAnsi="宋体" w:cs="宋体" w:hint="eastAsia"/>
          <w:szCs w:val="21"/>
          <w:u w:val="single"/>
        </w:rPr>
        <w:t xml:space="preserve">   </w:t>
      </w:r>
      <w:r>
        <w:rPr>
          <w:rFonts w:ascii="宋体" w:hAnsi="宋体" w:cs="宋体" w:hint="eastAsia"/>
          <w:szCs w:val="21"/>
          <w:u w:val="single"/>
        </w:rPr>
        <w:t xml:space="preserve">           </w:t>
      </w:r>
      <w:r>
        <w:rPr>
          <w:rFonts w:ascii="宋体" w:hAnsi="宋体" w:cs="宋体" w:hint="eastAsia"/>
          <w:szCs w:val="21"/>
          <w:u w:val="single"/>
        </w:rPr>
        <w:t xml:space="preserve">     </w:t>
      </w:r>
      <w:r>
        <w:rPr>
          <w:rFonts w:ascii="宋体" w:hAnsi="宋体" w:cs="宋体" w:hint="eastAsia"/>
          <w:szCs w:val="21"/>
          <w:u w:val="single"/>
        </w:rPr>
        <w:t xml:space="preserve">     </w:t>
      </w:r>
      <w:r>
        <w:rPr>
          <w:rFonts w:ascii="宋体" w:hAnsi="宋体" w:cs="宋体" w:hint="eastAsia"/>
          <w:szCs w:val="21"/>
          <w:u w:val="single"/>
        </w:rPr>
        <w:t xml:space="preserve"> </w:t>
      </w:r>
      <w:r>
        <w:rPr>
          <w:rFonts w:ascii="宋体" w:hAnsi="宋体" w:cs="宋体" w:hint="eastAsia"/>
          <w:szCs w:val="21"/>
        </w:rPr>
        <w:t xml:space="preserve">                             </w:t>
      </w:r>
    </w:p>
    <w:p w:rsidR="008A6570" w:rsidRDefault="007444C7">
      <w:pPr>
        <w:spacing w:line="36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lastRenderedPageBreak/>
        <w:t>参培</w:t>
      </w:r>
      <w:r>
        <w:rPr>
          <w:rFonts w:ascii="宋体" w:hAnsi="宋体" w:cs="宋体" w:hint="eastAsia"/>
          <w:szCs w:val="21"/>
        </w:rPr>
        <w:t>企业：（加盖公章）</w:t>
      </w:r>
      <w:r>
        <w:rPr>
          <w:rFonts w:ascii="宋体" w:hAnsi="宋体" w:cs="宋体" w:hint="eastAsia"/>
          <w:szCs w:val="21"/>
        </w:rPr>
        <w:t xml:space="preserve">          </w:t>
      </w:r>
      <w:r>
        <w:rPr>
          <w:rFonts w:ascii="宋体" w:hAnsi="宋体" w:cs="宋体" w:hint="eastAsia"/>
          <w:szCs w:val="21"/>
        </w:rPr>
        <w:t xml:space="preserve">         </w:t>
      </w:r>
      <w:r>
        <w:rPr>
          <w:rFonts w:ascii="宋体" w:hAnsi="宋体" w:cs="宋体" w:hint="eastAsia"/>
          <w:szCs w:val="21"/>
        </w:rPr>
        <w:t>培训机构：（加盖公章）</w:t>
      </w:r>
      <w:r>
        <w:rPr>
          <w:rFonts w:ascii="宋体" w:hAnsi="宋体" w:cs="宋体" w:hint="eastAsia"/>
          <w:szCs w:val="21"/>
        </w:rPr>
        <w:t xml:space="preserve">             </w:t>
      </w:r>
    </w:p>
    <w:sectPr w:rsidR="008A65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iMTY5YzU0NDYwMDI4YjkyZTJkZDcyMTNhM2Q2MmQifQ=="/>
  </w:docVars>
  <w:rsids>
    <w:rsidRoot w:val="2D792C89"/>
    <w:rsid w:val="007444C7"/>
    <w:rsid w:val="008A6570"/>
    <w:rsid w:val="0AE04601"/>
    <w:rsid w:val="105C48D7"/>
    <w:rsid w:val="17807FD9"/>
    <w:rsid w:val="1A0F2249"/>
    <w:rsid w:val="25652808"/>
    <w:rsid w:val="2D792C89"/>
    <w:rsid w:val="318B24CE"/>
    <w:rsid w:val="398C657F"/>
    <w:rsid w:val="41E3379E"/>
    <w:rsid w:val="44CC6C2E"/>
    <w:rsid w:val="518A4708"/>
    <w:rsid w:val="5A025174"/>
    <w:rsid w:val="78B70862"/>
    <w:rsid w:val="7B6E0C21"/>
    <w:rsid w:val="7CA00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722B8D"/>
  <w15:docId w15:val="{B7F9EE8D-371B-4ACE-B539-DB9D905B4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157</Words>
  <Characters>897</Characters>
  <Application>Microsoft Office Word</Application>
  <DocSecurity>0</DocSecurity>
  <Lines>7</Lines>
  <Paragraphs>2</Paragraphs>
  <ScaleCrop>false</ScaleCrop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鑫</dc:creator>
  <cp:lastModifiedBy>Administrator</cp:lastModifiedBy>
  <cp:revision>2</cp:revision>
  <cp:lastPrinted>2022-06-07T04:03:00Z</cp:lastPrinted>
  <dcterms:created xsi:type="dcterms:W3CDTF">2021-08-27T09:28:00Z</dcterms:created>
  <dcterms:modified xsi:type="dcterms:W3CDTF">2022-07-13T05:01:00Z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4977C9D1F569406EA64FC0E6787B3F96</vt:lpwstr>
  </property>
</Properties>
</file>